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9" w:rsidRDefault="003B18B9" w:rsidP="003B18B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1</w:t>
      </w:r>
    </w:p>
    <w:p w:rsidR="003B18B9" w:rsidRPr="003B18B9" w:rsidRDefault="003B18B9" w:rsidP="003B18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r w:rsidRPr="003B18B9">
        <w:rPr>
          <w:rFonts w:ascii="Times New Roman" w:eastAsia="Calibri" w:hAnsi="Times New Roman" w:cs="Times New Roman"/>
          <w:bCs/>
          <w:sz w:val="28"/>
          <w:szCs w:val="28"/>
        </w:rPr>
        <w:t xml:space="preserve">к «Положению об </w:t>
      </w:r>
      <w:proofErr w:type="spellStart"/>
      <w:r w:rsidRPr="003B18B9">
        <w:rPr>
          <w:rFonts w:ascii="Times New Roman" w:eastAsia="Calibri" w:hAnsi="Times New Roman" w:cs="Times New Roman"/>
          <w:bCs/>
          <w:sz w:val="28"/>
          <w:szCs w:val="28"/>
        </w:rPr>
        <w:t>Антикоррупционой</w:t>
      </w:r>
      <w:proofErr w:type="spellEnd"/>
      <w:r w:rsidRPr="003B18B9">
        <w:rPr>
          <w:rFonts w:ascii="Times New Roman" w:eastAsia="Calibri" w:hAnsi="Times New Roman" w:cs="Times New Roman"/>
          <w:bCs/>
          <w:sz w:val="28"/>
          <w:szCs w:val="28"/>
        </w:rPr>
        <w:t xml:space="preserve"> политике»</w:t>
      </w:r>
    </w:p>
    <w:p w:rsidR="008D150E" w:rsidRPr="003B18B9" w:rsidRDefault="003B18B9" w:rsidP="003B18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3B18B9">
        <w:rPr>
          <w:rFonts w:ascii="Times New Roman" w:eastAsia="Calibri" w:hAnsi="Times New Roman" w:cs="Times New Roman"/>
          <w:bCs/>
          <w:sz w:val="28"/>
          <w:szCs w:val="28"/>
        </w:rPr>
        <w:t>Муниципального автономного</w:t>
      </w:r>
    </w:p>
    <w:p w:rsidR="008D150E" w:rsidRPr="003B18B9" w:rsidRDefault="003B18B9" w:rsidP="003B18B9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</w:t>
      </w:r>
      <w:r w:rsidRPr="003B18B9">
        <w:rPr>
          <w:rFonts w:ascii="Times New Roman" w:eastAsia="Calibri" w:hAnsi="Times New Roman" w:cs="Times New Roman"/>
          <w:bCs/>
          <w:sz w:val="28"/>
          <w:szCs w:val="28"/>
        </w:rPr>
        <w:t>дошкольного образовательного учреждения</w:t>
      </w:r>
    </w:p>
    <w:p w:rsidR="008D150E" w:rsidRPr="003B18B9" w:rsidRDefault="003B18B9" w:rsidP="003B18B9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3B18B9">
        <w:rPr>
          <w:rFonts w:ascii="Times New Roman" w:eastAsia="Calibri" w:hAnsi="Times New Roman" w:cs="Times New Roman"/>
          <w:bCs/>
          <w:sz w:val="28"/>
          <w:szCs w:val="28"/>
        </w:rPr>
        <w:t>детского сада №14</w:t>
      </w: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50E" w:rsidRPr="008D150E" w:rsidRDefault="008D150E" w:rsidP="008D15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50E" w:rsidRPr="008D150E" w:rsidRDefault="008D150E" w:rsidP="008D150E">
      <w:pPr>
        <w:spacing w:line="240" w:lineRule="auto"/>
        <w:rPr>
          <w:rFonts w:ascii="Calibri" w:eastAsia="Calibri" w:hAnsi="Calibri" w:cs="Times New Roman"/>
        </w:rPr>
      </w:pP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ПОРЯДОК</w:t>
      </w: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D150E">
        <w:rPr>
          <w:rFonts w:ascii="Times New Roman" w:eastAsia="Calibri" w:hAnsi="Times New Roman" w:cs="Times New Roman"/>
          <w:b/>
          <w:sz w:val="36"/>
          <w:szCs w:val="36"/>
        </w:rPr>
        <w:t xml:space="preserve">уведомления работодателя о </w:t>
      </w:r>
      <w:proofErr w:type="gramStart"/>
      <w:r w:rsidRPr="008D150E">
        <w:rPr>
          <w:rFonts w:ascii="Times New Roman" w:eastAsia="Calibri" w:hAnsi="Times New Roman" w:cs="Times New Roman"/>
          <w:b/>
          <w:sz w:val="36"/>
          <w:szCs w:val="36"/>
        </w:rPr>
        <w:t>ставших</w:t>
      </w:r>
      <w:proofErr w:type="gramEnd"/>
      <w:r w:rsidRPr="008D150E">
        <w:rPr>
          <w:rFonts w:ascii="Times New Roman" w:eastAsia="Calibri" w:hAnsi="Times New Roman" w:cs="Times New Roman"/>
          <w:b/>
          <w:sz w:val="36"/>
          <w:szCs w:val="36"/>
        </w:rPr>
        <w:t xml:space="preserve"> известными работнику дошкольного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работодателем о фактах обращения в целях склонения работника к совершению коррупционных правонарушений</w:t>
      </w: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3B18B9" w:rsidRDefault="003B18B9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3B18B9" w:rsidRDefault="003B18B9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3B18B9" w:rsidRPr="008D150E" w:rsidRDefault="003B18B9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8D150E" w:rsidP="008D150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D150E" w:rsidRPr="008D150E" w:rsidRDefault="003B18B9" w:rsidP="008D150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ривенская  2015</w:t>
      </w:r>
      <w:r w:rsidR="008D150E" w:rsidRPr="008D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ПОРЯДОК</w:t>
      </w: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50E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уведомления работодателя о </w:t>
      </w:r>
      <w:proofErr w:type="gramStart"/>
      <w:r w:rsidRPr="008D150E">
        <w:rPr>
          <w:rFonts w:ascii="Times New Roman" w:eastAsia="Calibri" w:hAnsi="Times New Roman" w:cs="Times New Roman"/>
          <w:b/>
          <w:sz w:val="28"/>
          <w:szCs w:val="28"/>
        </w:rPr>
        <w:t>ставших</w:t>
      </w:r>
      <w:proofErr w:type="gramEnd"/>
      <w:r w:rsidRPr="008D150E">
        <w:rPr>
          <w:rFonts w:ascii="Times New Roman" w:eastAsia="Calibri" w:hAnsi="Times New Roman" w:cs="Times New Roman"/>
          <w:b/>
          <w:sz w:val="28"/>
          <w:szCs w:val="28"/>
        </w:rPr>
        <w:t xml:space="preserve"> известными работнику</w:t>
      </w:r>
    </w:p>
    <w:p w:rsidR="008D150E" w:rsidRPr="008D150E" w:rsidRDefault="008D150E" w:rsidP="008D15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50E">
        <w:rPr>
          <w:rFonts w:ascii="Times New Roman" w:eastAsia="Calibri" w:hAnsi="Times New Roman" w:cs="Times New Roman"/>
          <w:b/>
          <w:sz w:val="28"/>
          <w:szCs w:val="28"/>
        </w:rPr>
        <w:t>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работодателем о фактах обращения в целях склонения работника к совершению коррупционных правонарушений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муниципальном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автономном</w:t>
      </w:r>
    </w:p>
    <w:p w:rsidR="008D150E" w:rsidRPr="008D150E" w:rsidRDefault="008D150E" w:rsidP="008D150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дошкольном образовательном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учреждении</w:t>
      </w:r>
      <w:proofErr w:type="gramEnd"/>
    </w:p>
    <w:p w:rsidR="008D150E" w:rsidRDefault="008D150E" w:rsidP="008D150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150E">
        <w:rPr>
          <w:rFonts w:ascii="Times New Roman" w:eastAsia="Calibri" w:hAnsi="Times New Roman" w:cs="Times New Roman"/>
          <w:b/>
          <w:bCs/>
          <w:sz w:val="28"/>
          <w:szCs w:val="28"/>
        </w:rPr>
        <w:t>- детский сад №1</w:t>
      </w:r>
      <w:r w:rsidR="003B18B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D15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D150E" w:rsidRDefault="008D150E" w:rsidP="008D150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150E" w:rsidRPr="008D150E" w:rsidRDefault="008D150E" w:rsidP="008D150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1. Настоящий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рядок разработан в целях реализации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лана меро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ятий</w:t>
      </w:r>
      <w:r w:rsidR="003B18B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 проти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водействию коррупции, в том числе бытовой,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муниципальном автономном дошкольном образовательном учреждении – детский сад №</w:t>
      </w:r>
      <w:r w:rsidR="003B18B9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14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(далее ДОУ)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 определяет: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процедуру уведомления работодателя о ставших известными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работнику 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связи с исполнением своих должностных об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язанностей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случаях коррупцион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ых и иных пра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вон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арушений:</w:t>
      </w:r>
    </w:p>
    <w:p w:rsidR="008D150E" w:rsidRDefault="008D150E" w:rsidP="008D150E">
      <w:pPr>
        <w:widowControl w:val="0"/>
        <w:tabs>
          <w:tab w:val="right" w:pos="968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перечень сведений, содержащихся в уведомлении работника ДОУ о </w:t>
      </w:r>
    </w:p>
    <w:p w:rsidR="008D150E" w:rsidRDefault="008D150E" w:rsidP="008D150E">
      <w:pPr>
        <w:widowControl w:val="0"/>
        <w:tabs>
          <w:tab w:val="right" w:pos="968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фак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ах</w:t>
      </w:r>
      <w:proofErr w:type="gramEnd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обращения к нему в целях склонения его к совершению коррупционных и иных правонарушений;</w:t>
      </w:r>
    </w:p>
    <w:p w:rsidR="008D150E" w:rsidRPr="008D150E" w:rsidRDefault="008D150E" w:rsidP="008D150E">
      <w:pPr>
        <w:widowControl w:val="0"/>
        <w:tabs>
          <w:tab w:val="right" w:pos="9684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порядок регистрации уведомления;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порядок организации проверки сведений, содержащихся 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уведом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лении.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2. Во всех случаях обращения к работнику ДОУ каких-либо лиц в целях склонения его к совершению коррупционных действий, работник обязан уведомить работодателя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тот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же день (при невозможно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 уведомить в тот же день - на следующий день) о данных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факт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ах обращения по форме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 (</w:t>
      </w:r>
      <w:proofErr w:type="gramStart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Приложении</w:t>
      </w:r>
      <w:proofErr w:type="gramEnd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№1 к настоящем Порядку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</w:t>
      </w:r>
    </w:p>
    <w:p w:rsidR="008D150E" w:rsidRPr="008D150E" w:rsidRDefault="008D150E" w:rsidP="006714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3. Уведомление оформляется в письменном виде в двух экземплярах. Пер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ый</w:t>
      </w:r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экземпляр уведомления работник ДОУ передает работодателю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заведующему ДОУ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),</w:t>
      </w:r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торой</w:t>
      </w:r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экземпляр уведомления, заверенный работодателем, остается у работника ДОУ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качестве подтверждения факта представления уведомления.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4. Для регистрации уведомлений о фактах обращений в целях склонения работника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 совершению коррупционных правонарушений ответ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ственный наделённый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функциями по предупреждению коррупционных правонарушений ведет «Ж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урнал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уведомлений о фактах обращений в целях склонения работника ДОУ к совершению коррупционных и иных правонарушений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 (далее Журнал)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при этом указанный Журнал должен быть пронумерован, прошнурован и скре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пл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подписью заведующег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ДОУ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печатью</w:t>
      </w:r>
      <w:proofErr w:type="gramStart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</w:t>
      </w:r>
      <w:proofErr w:type="gramEnd"/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Приложению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№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 к на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сто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ящем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</w:t>
      </w:r>
      <w:r w:rsidR="0067143D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Порядку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</w:t>
      </w:r>
    </w:p>
    <w:p w:rsidR="0067143D" w:rsidRDefault="008D150E" w:rsidP="006714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5. 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Журнале указываются: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</w:p>
    <w:p w:rsidR="008D150E" w:rsidRPr="008D150E" w:rsidRDefault="0067143D" w:rsidP="0067143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рядковый номер у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ведом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ления;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дата и в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ремя принятия уведомления;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lastRenderedPageBreak/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фамилия и инициалы работника ДОУ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обратившегося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 уведомлением;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краткое содержание уведомления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фамилия и инициалы специалиста, принявшего уведомление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;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подпись специалиста, принявшего уведомление.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 уведомлении ставится отметка о его поступлении, в котором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указываются дата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поступления и входящий номер.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6. После регистрации уведомления в Журнале оно передается на рассмотрение работодателю - заведующему ДОУ не позднее рабочего дня, следующего за днем </w:t>
      </w:r>
      <w:r w:rsidR="0067143D" w:rsidRP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регистрации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уведомления.</w:t>
      </w:r>
    </w:p>
    <w:p w:rsidR="0067143D" w:rsidRDefault="008D150E" w:rsidP="0067143D">
      <w:pPr>
        <w:widowControl w:val="0"/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7.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К перечню сведений, которые указываются в уведомлении, относятся:</w:t>
      </w:r>
    </w:p>
    <w:p w:rsidR="008D150E" w:rsidRPr="008D150E" w:rsidRDefault="0067143D" w:rsidP="0067143D">
      <w:pPr>
        <w:widowControl w:val="0"/>
        <w:tabs>
          <w:tab w:val="left" w:pos="104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фамилия, имя, отчество работника ДОУ.</w:t>
      </w:r>
    </w:p>
    <w:p w:rsidR="008D150E" w:rsidRPr="008D150E" w:rsidRDefault="008D150E" w:rsidP="008D150E">
      <w:pPr>
        <w:widowControl w:val="0"/>
        <w:tabs>
          <w:tab w:val="right" w:pos="331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занимаемая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</w:t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олжн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ость,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дата, время, место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обстоятельства, при которых произошло обращение к работнику ДОУ в целях склонения его к совершению коррупционных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или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иных право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нарушен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ий,</w:t>
      </w:r>
    </w:p>
    <w:p w:rsidR="008D150E" w:rsidRPr="008D150E" w:rsidRDefault="0067143D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характер обращения,</w:t>
      </w:r>
    </w:p>
    <w:p w:rsidR="008D150E" w:rsidRDefault="008D150E" w:rsidP="00D52070">
      <w:pPr>
        <w:widowControl w:val="0"/>
        <w:tabs>
          <w:tab w:val="right" w:pos="7189"/>
          <w:tab w:val="right" w:pos="8074"/>
          <w:tab w:val="right" w:pos="835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данные о лицах, обратившихся к работнику 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в целях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</w:r>
      <w:r w:rsidR="0067143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склонения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>к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совершению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корру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пционных и иных правонарушений.</w:t>
      </w:r>
    </w:p>
    <w:p w:rsidR="008D150E" w:rsidRPr="008D150E" w:rsidRDefault="00D52070" w:rsidP="00D52070">
      <w:pPr>
        <w:widowControl w:val="0"/>
        <w:tabs>
          <w:tab w:val="right" w:pos="7189"/>
          <w:tab w:val="right" w:pos="8074"/>
          <w:tab w:val="right" w:pos="835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-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иные сведения, которые работник ДОУ считает необход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имым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сообщи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ть по факту обращения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  <w:t xml:space="preserve"> в целях склонения его </w:t>
      </w:r>
      <w:proofErr w:type="gramStart"/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</w:t>
      </w:r>
      <w:proofErr w:type="gramEnd"/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сове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ршен и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ционныхи иных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правонарушений,</w:t>
      </w:r>
    </w:p>
    <w:p w:rsidR="00D52070" w:rsidRDefault="008D150E" w:rsidP="00D520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дата представления уведомления,</w:t>
      </w:r>
    </w:p>
    <w:p w:rsidR="008D150E" w:rsidRPr="008D150E" w:rsidRDefault="00D52070" w:rsidP="00D5207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- подпись работника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ДОУ.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уведомлению, при возможности, должны быть приложены все им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еющиеся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документы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,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подтверждающие обстоятельства обращения в целях склонения работника 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 совершению коррупционных и иных, правонарушений.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8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В течение трех рабочих дней работодатель рассматривает 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поступившее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рки в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форме пис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ьмен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ного заклю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чен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ия.</w:t>
      </w:r>
    </w:p>
    <w:p w:rsidR="008D150E" w:rsidRPr="008D150E" w:rsidRDefault="00D52070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9. 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При установлении в результате проверки обстоятельств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свидетельствующих о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наличии признаков преступления или административного правонарушения,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работодатель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направляет копии уведомления и материалов проверки для рассмотрения 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Управление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образованием Администрации муниципального </w:t>
      </w:r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образования Калининский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район</w:t>
      </w:r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, орган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ы прокуратуры, или другие государственные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bidi="en-US"/>
        </w:rPr>
        <w:t>органы</w:t>
      </w:r>
      <w:r w:rsidR="008D150E"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8D150E" w:rsidRPr="008D150E" w:rsidRDefault="008D150E" w:rsidP="008D150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10. Уведомление, письменное заключение по результатам проверки, </w:t>
      </w:r>
      <w:proofErr w:type="gramStart"/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ин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фо</w:t>
      </w:r>
      <w:r w:rsidR="00D52070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рмация</w:t>
      </w:r>
      <w:proofErr w:type="gramEnd"/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поступившая из прокуратуры или других государственных органов по результатам рассмотрения уведомления, хранятся в делах ДОУ.</w:t>
      </w:r>
    </w:p>
    <w:p w:rsidR="00AD0EE3" w:rsidRDefault="00AD0EE3" w:rsidP="00B210A3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AD0EE3" w:rsidRDefault="00AD0EE3" w:rsidP="00B210A3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8D150E" w:rsidRPr="008D150E" w:rsidRDefault="008D150E" w:rsidP="00B210A3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 xml:space="preserve">Приложение </w:t>
      </w:r>
      <w:r w:rsidR="00AD0EE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bidi="en-US"/>
        </w:rPr>
        <w:t>№2</w:t>
      </w:r>
    </w:p>
    <w:p w:rsidR="00B210A3" w:rsidRDefault="00B210A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К Порядку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уведомления работодателя о </w:t>
      </w:r>
    </w:p>
    <w:p w:rsidR="00AD0EE3" w:rsidRDefault="00FE504A" w:rsidP="00AD0E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="00AD0EE3" w:rsidRPr="00B210A3">
        <w:rPr>
          <w:rFonts w:ascii="Times New Roman" w:eastAsia="Calibri" w:hAnsi="Times New Roman" w:cs="Times New Roman"/>
          <w:sz w:val="20"/>
          <w:szCs w:val="20"/>
        </w:rPr>
        <w:t>ставших</w:t>
      </w:r>
      <w:proofErr w:type="gramEnd"/>
      <w:r w:rsidR="00AD0EE3" w:rsidRPr="00B210A3">
        <w:rPr>
          <w:rFonts w:ascii="Times New Roman" w:eastAsia="Calibri" w:hAnsi="Times New Roman" w:cs="Times New Roman"/>
          <w:sz w:val="20"/>
          <w:szCs w:val="20"/>
        </w:rPr>
        <w:t xml:space="preserve"> известными работнику в связи </w:t>
      </w:r>
    </w:p>
    <w:p w:rsidR="00AD0EE3" w:rsidRDefault="00AD0EE3" w:rsidP="00AD0E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с исполнением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своих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должностных </w:t>
      </w:r>
    </w:p>
    <w:p w:rsidR="00AD0EE3" w:rsidRDefault="00AD0EE3" w:rsidP="00AD0E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обязанностей </w:t>
      </w:r>
      <w:proofErr w:type="gramStart"/>
      <w:r w:rsidRPr="00B210A3">
        <w:rPr>
          <w:rFonts w:ascii="Times New Roman" w:eastAsia="Calibri" w:hAnsi="Times New Roman" w:cs="Times New Roman"/>
          <w:sz w:val="20"/>
          <w:szCs w:val="20"/>
        </w:rPr>
        <w:t>случаях</w:t>
      </w:r>
      <w:proofErr w:type="gramEnd"/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 коррупционных и </w:t>
      </w:r>
    </w:p>
    <w:p w:rsidR="00AD0EE3" w:rsidRDefault="00AD0EE3" w:rsidP="00AD0E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иных правонарушений для проведения </w:t>
      </w:r>
    </w:p>
    <w:p w:rsidR="00AD0EE3" w:rsidRDefault="00AD0EE3" w:rsidP="00AD0E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210A3">
        <w:rPr>
          <w:rFonts w:ascii="Times New Roman" w:eastAsia="Calibri" w:hAnsi="Times New Roman" w:cs="Times New Roman"/>
          <w:sz w:val="20"/>
          <w:szCs w:val="20"/>
        </w:rPr>
        <w:t>проверки таких с</w:t>
      </w:r>
      <w:r>
        <w:rPr>
          <w:rFonts w:ascii="Times New Roman" w:eastAsia="Calibri" w:hAnsi="Times New Roman" w:cs="Times New Roman"/>
          <w:sz w:val="20"/>
          <w:szCs w:val="20"/>
        </w:rPr>
        <w:t>ведений, а также</w:t>
      </w:r>
    </w:p>
    <w:p w:rsidR="00FE504A" w:rsidRDefault="00AD0EE3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FE504A">
        <w:rPr>
          <w:rFonts w:ascii="Times New Roman" w:eastAsia="Calibri" w:hAnsi="Times New Roman" w:cs="Times New Roman"/>
          <w:sz w:val="20"/>
          <w:szCs w:val="20"/>
        </w:rPr>
        <w:t>порядка уведомления работодателем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 фактах обращения в целях склонения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работника к совершению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коррупционных правонарушений</w:t>
      </w:r>
    </w:p>
    <w:p w:rsidR="00FE504A" w:rsidRDefault="00FE504A" w:rsidP="00B210A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504A" w:rsidRPr="00B210A3" w:rsidRDefault="00FE504A" w:rsidP="00FE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0A3" w:rsidRPr="00B210A3" w:rsidRDefault="00B210A3" w:rsidP="00FE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04A" w:rsidRDefault="008D150E" w:rsidP="00FE504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З</w:t>
      </w:r>
      <w:r w:rsidR="00FE504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аведующему МАДОУ </w:t>
      </w:r>
      <w:proofErr w:type="spellStart"/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</w:t>
      </w:r>
      <w:proofErr w:type="spellEnd"/>
      <w:r w:rsidR="00AD0EE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/с№14</w:t>
      </w:r>
    </w:p>
    <w:p w:rsidR="00FE504A" w:rsidRPr="008D150E" w:rsidRDefault="00AD0EE3" w:rsidP="00FE504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________________Т.П.Головко</w:t>
      </w:r>
      <w:proofErr w:type="spellEnd"/>
    </w:p>
    <w:p w:rsidR="008D150E" w:rsidRPr="008D150E" w:rsidRDefault="008D150E" w:rsidP="008D150E">
      <w:pPr>
        <w:widowControl w:val="0"/>
        <w:tabs>
          <w:tab w:val="left" w:pos="524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8D150E" w:rsidRPr="00BC7A98" w:rsidRDefault="008D150E" w:rsidP="00FE504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УВЕДОМЛЕНИЕ</w:t>
      </w:r>
    </w:p>
    <w:p w:rsidR="00FE504A" w:rsidRDefault="00FE504A" w:rsidP="00FE504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FE504A" w:rsidRPr="008D150E" w:rsidRDefault="00FE504A" w:rsidP="00FE504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Я, _____________________________________________________________</w:t>
      </w:r>
    </w:p>
    <w:p w:rsidR="008D150E" w:rsidRPr="008D150E" w:rsidRDefault="00FE504A" w:rsidP="00FE504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(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Ф И О.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занимаемая д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олжность)</w:t>
      </w:r>
    </w:p>
    <w:p w:rsidR="008D150E" w:rsidRPr="008D150E" w:rsidRDefault="008D150E" w:rsidP="008D150E">
      <w:pPr>
        <w:widowControl w:val="0"/>
        <w:tabs>
          <w:tab w:val="left" w:leader="underscore" w:pos="5894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настоящим уведомляю об обращении ко мне гр.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ab/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________________________</w:t>
      </w:r>
    </w:p>
    <w:p w:rsidR="008D150E" w:rsidRDefault="00BC7A98" w:rsidP="008D15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(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Ф И.О.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,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дата, время 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место)</w:t>
      </w:r>
    </w:p>
    <w:p w:rsidR="00BC7A98" w:rsidRPr="008D150E" w:rsidRDefault="00BC7A98" w:rsidP="008D15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50E" w:rsidRDefault="008D150E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целях склонения меня к 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совершению коррупционных и иных 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правонарушении, а именн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о: ______________________________________</w:t>
      </w:r>
    </w:p>
    <w:p w:rsidR="00BC7A98" w:rsidRPr="008D150E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______________________________________________________________</w:t>
      </w:r>
    </w:p>
    <w:p w:rsidR="008D150E" w:rsidRDefault="00BC7A98" w:rsidP="00BC7A98">
      <w:pPr>
        <w:widowControl w:val="0"/>
        <w:tabs>
          <w:tab w:val="left" w:pos="5517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(называются обстоятельства,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при которы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х 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пр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оизошло обращение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к р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аботнику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ДОУ в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 целях </w:t>
      </w:r>
      <w:r w:rsidR="008D150E" w:rsidRPr="008D150E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 xml:space="preserve">склонения его к </w:t>
      </w:r>
      <w:r w:rsidRPr="00BC7A98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совершению коррупционных и иных правонарушений, характер обращения)</w:t>
      </w:r>
    </w:p>
    <w:p w:rsidR="00BC7A98" w:rsidRPr="008D150E" w:rsidRDefault="00BC7A98" w:rsidP="00BC7A98">
      <w:pPr>
        <w:widowControl w:val="0"/>
        <w:tabs>
          <w:tab w:val="left" w:pos="55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 w:themeFill="background1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50E" w:rsidRPr="008D150E" w:rsidRDefault="008D150E" w:rsidP="008D150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8D150E" w:rsidRPr="008D150E" w:rsidRDefault="008D150E" w:rsidP="00BC7A9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Дата, под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пись</w:t>
      </w:r>
    </w:p>
    <w:p w:rsidR="00BC7A98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8D150E" w:rsidRDefault="008D150E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Уведомление зарегистрировано в Журнале учета уведомлений о фактах обращений в 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целях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скл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онения работника ДОУ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совершению коррупционных и иных правонарушений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.</w:t>
      </w:r>
    </w:p>
    <w:p w:rsidR="00BC7A98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BC7A98" w:rsidRPr="008D150E" w:rsidRDefault="00BC7A98" w:rsidP="00BC7A9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«_____» ____________ 20 __г.</w:t>
      </w:r>
    </w:p>
    <w:p w:rsidR="00BC7A98" w:rsidRDefault="00BC7A98" w:rsidP="00BC7A9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_________________________________</w:t>
      </w:r>
    </w:p>
    <w:p w:rsidR="008D150E" w:rsidRPr="008D150E" w:rsidRDefault="008D150E" w:rsidP="00BC7A9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Ф.И.О.. дол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жность ответственного лица, подпись</w:t>
      </w: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AD0EE3" w:rsidRDefault="00AD0EE3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AD0EE3" w:rsidRDefault="00AD0EE3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BC7A98" w:rsidRPr="008D150E" w:rsidRDefault="00BC7A98" w:rsidP="00BC7A98">
      <w:pPr>
        <w:widowControl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eastAsia="ru-RU" w:bidi="ru-RU"/>
        </w:rPr>
        <w:lastRenderedPageBreak/>
        <w:t xml:space="preserve">Приложение </w:t>
      </w:r>
      <w:r w:rsidR="00AD0EE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 w:themeFill="background1"/>
          <w:lang w:bidi="en-US"/>
        </w:rPr>
        <w:t>№3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К Порядку </w:t>
      </w:r>
      <w:r w:rsidRPr="00B210A3">
        <w:rPr>
          <w:rFonts w:ascii="Times New Roman" w:eastAsia="Calibri" w:hAnsi="Times New Roman" w:cs="Times New Roman"/>
          <w:sz w:val="20"/>
          <w:szCs w:val="20"/>
        </w:rPr>
        <w:t xml:space="preserve">уведомления работодателя о </w:t>
      </w:r>
    </w:p>
    <w:p w:rsidR="00BC7A98" w:rsidRDefault="00AD0EE3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="00BC7A98" w:rsidRPr="00B210A3">
        <w:rPr>
          <w:rFonts w:ascii="Times New Roman" w:eastAsia="Calibri" w:hAnsi="Times New Roman" w:cs="Times New Roman"/>
          <w:sz w:val="20"/>
          <w:szCs w:val="20"/>
        </w:rPr>
        <w:t>ставших</w:t>
      </w:r>
      <w:proofErr w:type="gramEnd"/>
      <w:r w:rsidR="00BC7A98" w:rsidRPr="00B210A3">
        <w:rPr>
          <w:rFonts w:ascii="Times New Roman" w:eastAsia="Calibri" w:hAnsi="Times New Roman" w:cs="Times New Roman"/>
          <w:sz w:val="20"/>
          <w:szCs w:val="20"/>
        </w:rPr>
        <w:t xml:space="preserve"> известными работнику в связи </w:t>
      </w:r>
    </w:p>
    <w:p w:rsidR="00BC7A98" w:rsidRDefault="00AD0EE3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C7A98" w:rsidRPr="00B210A3">
        <w:rPr>
          <w:rFonts w:ascii="Times New Roman" w:eastAsia="Calibri" w:hAnsi="Times New Roman" w:cs="Times New Roman"/>
          <w:sz w:val="20"/>
          <w:szCs w:val="20"/>
        </w:rPr>
        <w:t xml:space="preserve">с исполнением </w:t>
      </w:r>
      <w:proofErr w:type="gramStart"/>
      <w:r w:rsidR="00BC7A98" w:rsidRPr="00B210A3">
        <w:rPr>
          <w:rFonts w:ascii="Times New Roman" w:eastAsia="Calibri" w:hAnsi="Times New Roman" w:cs="Times New Roman"/>
          <w:sz w:val="20"/>
          <w:szCs w:val="20"/>
        </w:rPr>
        <w:t>своих</w:t>
      </w:r>
      <w:proofErr w:type="gramEnd"/>
      <w:r w:rsidR="00BC7A98" w:rsidRPr="00B210A3">
        <w:rPr>
          <w:rFonts w:ascii="Times New Roman" w:eastAsia="Calibri" w:hAnsi="Times New Roman" w:cs="Times New Roman"/>
          <w:sz w:val="20"/>
          <w:szCs w:val="20"/>
        </w:rPr>
        <w:t xml:space="preserve"> должностных </w:t>
      </w:r>
    </w:p>
    <w:p w:rsidR="00BC7A98" w:rsidRDefault="00AD0EE3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C7A98" w:rsidRPr="00B210A3">
        <w:rPr>
          <w:rFonts w:ascii="Times New Roman" w:eastAsia="Calibri" w:hAnsi="Times New Roman" w:cs="Times New Roman"/>
          <w:sz w:val="20"/>
          <w:szCs w:val="20"/>
        </w:rPr>
        <w:t xml:space="preserve">обязанностей </w:t>
      </w:r>
      <w:proofErr w:type="gramStart"/>
      <w:r w:rsidR="00BC7A98" w:rsidRPr="00B210A3">
        <w:rPr>
          <w:rFonts w:ascii="Times New Roman" w:eastAsia="Calibri" w:hAnsi="Times New Roman" w:cs="Times New Roman"/>
          <w:sz w:val="20"/>
          <w:szCs w:val="20"/>
        </w:rPr>
        <w:t>случаях</w:t>
      </w:r>
      <w:proofErr w:type="gramEnd"/>
      <w:r w:rsidR="00BC7A98" w:rsidRPr="00B210A3">
        <w:rPr>
          <w:rFonts w:ascii="Times New Roman" w:eastAsia="Calibri" w:hAnsi="Times New Roman" w:cs="Times New Roman"/>
          <w:sz w:val="20"/>
          <w:szCs w:val="20"/>
        </w:rPr>
        <w:t xml:space="preserve"> коррупционных и </w:t>
      </w:r>
    </w:p>
    <w:p w:rsidR="00BC7A98" w:rsidRDefault="00AD0EE3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C7A98" w:rsidRPr="00B210A3">
        <w:rPr>
          <w:rFonts w:ascii="Times New Roman" w:eastAsia="Calibri" w:hAnsi="Times New Roman" w:cs="Times New Roman"/>
          <w:sz w:val="20"/>
          <w:szCs w:val="20"/>
        </w:rPr>
        <w:t xml:space="preserve">иных правонарушений для проведения </w:t>
      </w:r>
    </w:p>
    <w:p w:rsidR="00BC7A98" w:rsidRDefault="00AD0EE3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C7A98" w:rsidRPr="00B210A3">
        <w:rPr>
          <w:rFonts w:ascii="Times New Roman" w:eastAsia="Calibri" w:hAnsi="Times New Roman" w:cs="Times New Roman"/>
          <w:sz w:val="20"/>
          <w:szCs w:val="20"/>
        </w:rPr>
        <w:t>проверки таких с</w:t>
      </w:r>
      <w:r w:rsidR="00BC7A98">
        <w:rPr>
          <w:rFonts w:ascii="Times New Roman" w:eastAsia="Calibri" w:hAnsi="Times New Roman" w:cs="Times New Roman"/>
          <w:sz w:val="20"/>
          <w:szCs w:val="20"/>
        </w:rPr>
        <w:t>ведений, а также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порядка уведомления работодателем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 фактах обращения в целях склонения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работника к совершению</w:t>
      </w:r>
    </w:p>
    <w:p w:rsidR="00BC7A98" w:rsidRDefault="00BC7A98" w:rsidP="00BC7A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коррупционных правонарушений</w:t>
      </w: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FE504A" w:rsidRDefault="00FE504A" w:rsidP="008D150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shd w:val="clear" w:color="auto" w:fill="FFFFFF" w:themeFill="background1"/>
          <w:lang w:eastAsia="ru-RU" w:bidi="ru-RU"/>
        </w:rPr>
      </w:pPr>
    </w:p>
    <w:p w:rsidR="008D150E" w:rsidRPr="008D150E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 w:bidi="ru-RU"/>
        </w:rPr>
        <w:t>ЖУРНАЛ</w:t>
      </w:r>
    </w:p>
    <w:p w:rsidR="00A8732C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учета уведомлений о фактах обращений в целях склонения работ</w:t>
      </w:r>
      <w:r w:rsidR="00BC7A98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ника </w:t>
      </w:r>
      <w:r w:rsidR="00A8732C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дошкольного образовательного учреждения</w:t>
      </w: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к совершению </w:t>
      </w:r>
    </w:p>
    <w:p w:rsidR="008D150E" w:rsidRPr="008D150E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  <w:r w:rsidRPr="008D150E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  <w:t>коррупционных и иных правонарушений</w:t>
      </w:r>
    </w:p>
    <w:p w:rsidR="008D150E" w:rsidRPr="008D150E" w:rsidRDefault="008D150E" w:rsidP="00BC7A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 w:themeFill="background1"/>
          <w:lang w:eastAsia="ru-RU" w:bidi="ru-RU"/>
        </w:rPr>
      </w:pPr>
    </w:p>
    <w:p w:rsidR="00FE504A" w:rsidRDefault="00FE504A" w:rsidP="00FE50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59"/>
        <w:tblW w:w="0" w:type="auto"/>
        <w:tblLook w:val="04A0"/>
      </w:tblPr>
      <w:tblGrid>
        <w:gridCol w:w="1596"/>
        <w:gridCol w:w="1596"/>
        <w:gridCol w:w="1592"/>
        <w:gridCol w:w="1596"/>
        <w:gridCol w:w="1592"/>
        <w:gridCol w:w="1599"/>
      </w:tblGrid>
      <w:tr w:rsidR="00A8732C" w:rsidTr="00A8732C">
        <w:trPr>
          <w:trHeight w:val="1406"/>
        </w:trPr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Порядковый номер уведомления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Дата и время принятия уведомления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Ф.И.О. работника ДОУ подавшего уведомление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Краткое содержание уведомления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Ф.И.О. специалиста принявшего уведомление</w:t>
            </w:r>
          </w:p>
        </w:tc>
        <w:tc>
          <w:tcPr>
            <w:tcW w:w="1599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Подпись спе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циалиста, принявшего уведомление</w:t>
            </w:r>
          </w:p>
        </w:tc>
      </w:tr>
      <w:tr w:rsidR="00A8732C" w:rsidTr="00A8732C"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1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2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3</w:t>
            </w:r>
          </w:p>
        </w:tc>
        <w:tc>
          <w:tcPr>
            <w:tcW w:w="1596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4</w:t>
            </w:r>
          </w:p>
        </w:tc>
        <w:tc>
          <w:tcPr>
            <w:tcW w:w="1592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5</w:t>
            </w:r>
          </w:p>
        </w:tc>
        <w:tc>
          <w:tcPr>
            <w:tcW w:w="1599" w:type="dxa"/>
          </w:tcPr>
          <w:p w:rsidR="00A8732C" w:rsidRPr="00A8732C" w:rsidRDefault="00A8732C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  <w:r w:rsidRPr="00A873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  <w:t>6</w:t>
            </w: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  <w:tr w:rsidR="00AD0EE3" w:rsidTr="00A8732C"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6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2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  <w:tc>
          <w:tcPr>
            <w:tcW w:w="1599" w:type="dxa"/>
          </w:tcPr>
          <w:p w:rsidR="00AD0EE3" w:rsidRPr="00A8732C" w:rsidRDefault="00AD0EE3" w:rsidP="00A8732C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 w:bidi="ru-RU"/>
              </w:rPr>
            </w:pPr>
          </w:p>
        </w:tc>
      </w:tr>
    </w:tbl>
    <w:p w:rsidR="00F41455" w:rsidRPr="008D150E" w:rsidRDefault="00F41455" w:rsidP="00AD0EE3">
      <w:pP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F41455" w:rsidRPr="008D150E" w:rsidSect="0041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31"/>
    <w:rsid w:val="003B18B9"/>
    <w:rsid w:val="00415DB7"/>
    <w:rsid w:val="00421E7B"/>
    <w:rsid w:val="0067143D"/>
    <w:rsid w:val="008D150E"/>
    <w:rsid w:val="00A8732C"/>
    <w:rsid w:val="00AD0EE3"/>
    <w:rsid w:val="00B210A3"/>
    <w:rsid w:val="00BC7A98"/>
    <w:rsid w:val="00D52070"/>
    <w:rsid w:val="00D54631"/>
    <w:rsid w:val="00F41455"/>
    <w:rsid w:val="00FE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0E"/>
    <w:pPr>
      <w:ind w:left="720"/>
      <w:contextualSpacing/>
    </w:pPr>
  </w:style>
  <w:style w:type="table" w:styleId="a4">
    <w:name w:val="Table Grid"/>
    <w:basedOn w:val="a1"/>
    <w:uiPriority w:val="59"/>
    <w:rsid w:val="00A8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0E"/>
    <w:pPr>
      <w:ind w:left="720"/>
      <w:contextualSpacing/>
    </w:pPr>
  </w:style>
  <w:style w:type="table" w:styleId="a4">
    <w:name w:val="Table Grid"/>
    <w:basedOn w:val="a1"/>
    <w:uiPriority w:val="59"/>
    <w:rsid w:val="00A87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351-6C50-4837-9561-496E4802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Наида</cp:lastModifiedBy>
  <cp:revision>4</cp:revision>
  <dcterms:created xsi:type="dcterms:W3CDTF">2014-10-28T08:29:00Z</dcterms:created>
  <dcterms:modified xsi:type="dcterms:W3CDTF">2015-11-21T11:25:00Z</dcterms:modified>
</cp:coreProperties>
</file>